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C05" w:rsidRDefault="0006637A" w:rsidP="007E1FF4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1.5pt;height:45.75pt;visibility:visible">
            <v:imagedata r:id="rId4" o:title=""/>
          </v:shape>
        </w:pict>
      </w:r>
    </w:p>
    <w:p w:rsidR="00166C05" w:rsidRDefault="00166C05" w:rsidP="007E1FF4">
      <w:pPr>
        <w:rPr>
          <w:sz w:val="10"/>
          <w:szCs w:val="10"/>
        </w:rPr>
      </w:pPr>
    </w:p>
    <w:p w:rsidR="00166C05" w:rsidRDefault="00166C05" w:rsidP="007E1FF4">
      <w:pPr>
        <w:pStyle w:val="a3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66C05" w:rsidRDefault="00166C05" w:rsidP="007E1FF4">
      <w:pPr>
        <w:pStyle w:val="a5"/>
        <w:rPr>
          <w:b w:val="0"/>
          <w:bCs w:val="0"/>
          <w:sz w:val="28"/>
          <w:szCs w:val="28"/>
        </w:rPr>
      </w:pPr>
    </w:p>
    <w:p w:rsidR="00166C05" w:rsidRPr="0006637A" w:rsidRDefault="00166C05" w:rsidP="007E1FF4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</w:t>
      </w:r>
      <w:r w:rsidRPr="0006637A">
        <w:rPr>
          <w:sz w:val="32"/>
          <w:szCs w:val="32"/>
        </w:rPr>
        <w:t>Я                            ПРОЄКТ</w:t>
      </w:r>
    </w:p>
    <w:p w:rsidR="00166C05" w:rsidRDefault="00166C05" w:rsidP="007E1FF4">
      <w:pPr>
        <w:spacing w:before="60"/>
        <w:rPr>
          <w:sz w:val="28"/>
          <w:szCs w:val="28"/>
          <w:u w:val="single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71779">
        <w:rPr>
          <w:sz w:val="28"/>
          <w:szCs w:val="28"/>
        </w:rPr>
        <w:t>травня</w:t>
      </w:r>
      <w:r>
        <w:rPr>
          <w:sz w:val="28"/>
          <w:szCs w:val="28"/>
        </w:rPr>
        <w:t xml:space="preserve"> 2026 року                 м. Нововолинськ                                            № </w:t>
      </w:r>
    </w:p>
    <w:p w:rsidR="00166C05" w:rsidRDefault="00166C05" w:rsidP="007E1FF4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Про затвердження списків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осіб, які перебувають на квартирному</w:t>
      </w:r>
      <w:bookmarkStart w:id="0" w:name="_GoBack"/>
      <w:bookmarkEnd w:id="0"/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обліку та користуються правом на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одержання жилих приміщень у новій редакції</w:t>
      </w:r>
    </w:p>
    <w:p w:rsidR="00166C05" w:rsidRDefault="00166C05" w:rsidP="007E1FF4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статті 30 Закону України «Про місцеве самоврядування в Україні»,  Закону України « Про адміністративну процедуру», Правил обліку громадян, які потребують поліпшення житлових умов і надання їм жилих приміщень в Українській РСР, затверджених постановою Ради Міністрів УРСР і </w:t>
      </w:r>
      <w:proofErr w:type="spellStart"/>
      <w:r>
        <w:rPr>
          <w:sz w:val="28"/>
          <w:szCs w:val="28"/>
        </w:rPr>
        <w:t>Укрпрофради</w:t>
      </w:r>
      <w:proofErr w:type="spellEnd"/>
      <w:r>
        <w:rPr>
          <w:sz w:val="28"/>
          <w:szCs w:val="28"/>
        </w:rPr>
        <w:t xml:space="preserve"> від 11.12.1984 № 470 (зі змінами), враховуючи пропозиції громадської комісії з житлово-побутових питань згідно протоколу від </w:t>
      </w:r>
      <w:r w:rsidR="000008A2">
        <w:rPr>
          <w:sz w:val="28"/>
          <w:szCs w:val="28"/>
        </w:rPr>
        <w:t>07.04</w:t>
      </w:r>
      <w:r w:rsidR="00A110E7">
        <w:rPr>
          <w:sz w:val="28"/>
          <w:szCs w:val="28"/>
        </w:rPr>
        <w:t>.2026</w:t>
      </w:r>
      <w:r>
        <w:rPr>
          <w:sz w:val="28"/>
          <w:szCs w:val="28"/>
        </w:rPr>
        <w:t xml:space="preserve"> № </w:t>
      </w:r>
      <w:r w:rsidR="000008A2">
        <w:rPr>
          <w:sz w:val="28"/>
          <w:szCs w:val="28"/>
        </w:rPr>
        <w:t>6</w:t>
      </w:r>
      <w:r>
        <w:rPr>
          <w:sz w:val="28"/>
          <w:szCs w:val="28"/>
        </w:rPr>
        <w:t>, виконавчий комітет міської ради</w:t>
      </w:r>
    </w:p>
    <w:p w:rsidR="00166C05" w:rsidRDefault="00166C05" w:rsidP="007E1FF4">
      <w:pPr>
        <w:ind w:firstLine="360"/>
        <w:jc w:val="both"/>
        <w:rPr>
          <w:sz w:val="28"/>
          <w:szCs w:val="28"/>
        </w:rPr>
      </w:pPr>
    </w:p>
    <w:p w:rsidR="00166C05" w:rsidRDefault="00166C05" w:rsidP="007E1FF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66C05" w:rsidRDefault="00166C05" w:rsidP="007E1FF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 Затвердити список осіб, які перебувають на квартирному обліку у виконавчому комітеті </w:t>
      </w:r>
      <w:bookmarkStart w:id="1" w:name="OLE_LINK1"/>
      <w:r>
        <w:rPr>
          <w:color w:val="000000"/>
          <w:sz w:val="28"/>
          <w:szCs w:val="28"/>
        </w:rPr>
        <w:t xml:space="preserve">Нововолинської міської ради </w:t>
      </w:r>
      <w:bookmarkEnd w:id="1"/>
      <w:r>
        <w:rPr>
          <w:color w:val="000000"/>
          <w:sz w:val="28"/>
          <w:szCs w:val="28"/>
        </w:rPr>
        <w:t>на одержання жилих приміщень в новій редакції (додається).</w:t>
      </w:r>
    </w:p>
    <w:p w:rsidR="00166C05" w:rsidRDefault="00166C05" w:rsidP="007E1FF4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 Затвердити список осіб, які користуються правом першочергового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 Затвердити список осіб, які користуються правом позачергового одержання жилих приміщень при виконавчому комітеті Нововолинської міської ради в новій редакції (додається).</w:t>
      </w:r>
    </w:p>
    <w:p w:rsidR="00166C05" w:rsidRDefault="00166C05" w:rsidP="007E1FF4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 Визнати таким, що втратило чинність рішення виконавчого комітету міської ради від </w:t>
      </w:r>
      <w:r w:rsidR="00071779">
        <w:rPr>
          <w:color w:val="000000"/>
          <w:sz w:val="28"/>
          <w:szCs w:val="28"/>
        </w:rPr>
        <w:t>16</w:t>
      </w:r>
      <w:r>
        <w:rPr>
          <w:color w:val="000000"/>
          <w:sz w:val="28"/>
          <w:szCs w:val="28"/>
        </w:rPr>
        <w:t>.0</w:t>
      </w:r>
      <w:r w:rsidR="00071779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.2026 № </w:t>
      </w:r>
      <w:r w:rsidR="00071779">
        <w:rPr>
          <w:color w:val="000000"/>
          <w:sz w:val="28"/>
          <w:szCs w:val="28"/>
        </w:rPr>
        <w:t>373</w:t>
      </w:r>
      <w:r>
        <w:rPr>
          <w:color w:val="000000"/>
          <w:sz w:val="28"/>
          <w:szCs w:val="28"/>
        </w:rPr>
        <w:t>.</w:t>
      </w:r>
    </w:p>
    <w:p w:rsidR="00166C05" w:rsidRDefault="00166C05" w:rsidP="007E1FF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Контроль за виконанням цього рішення покласти на керуючу справами виконавчого комітету міської ради Валентину </w:t>
      </w:r>
      <w:proofErr w:type="spellStart"/>
      <w:r>
        <w:rPr>
          <w:sz w:val="28"/>
          <w:szCs w:val="28"/>
        </w:rPr>
        <w:t>Степюк</w:t>
      </w:r>
      <w:proofErr w:type="spellEnd"/>
      <w:r>
        <w:rPr>
          <w:sz w:val="28"/>
          <w:szCs w:val="28"/>
        </w:rPr>
        <w:t xml:space="preserve">. </w:t>
      </w:r>
    </w:p>
    <w:p w:rsidR="00166C05" w:rsidRDefault="00166C05" w:rsidP="007E1FF4">
      <w:pPr>
        <w:jc w:val="both"/>
        <w:rPr>
          <w:sz w:val="28"/>
          <w:szCs w:val="28"/>
        </w:rPr>
      </w:pPr>
    </w:p>
    <w:p w:rsidR="00166C05" w:rsidRDefault="00166C05" w:rsidP="007E1FF4">
      <w:pPr>
        <w:jc w:val="both"/>
        <w:rPr>
          <w:sz w:val="28"/>
          <w:szCs w:val="28"/>
        </w:rPr>
      </w:pPr>
    </w:p>
    <w:p w:rsidR="00071779" w:rsidRPr="00071779" w:rsidRDefault="00071779" w:rsidP="00071779">
      <w:pPr>
        <w:jc w:val="both"/>
        <w:rPr>
          <w:sz w:val="28"/>
          <w:szCs w:val="28"/>
        </w:rPr>
      </w:pPr>
      <w:r w:rsidRPr="00071779">
        <w:rPr>
          <w:sz w:val="28"/>
          <w:szCs w:val="28"/>
        </w:rPr>
        <w:t xml:space="preserve">Заступник міського голови з </w:t>
      </w:r>
    </w:p>
    <w:p w:rsidR="00071779" w:rsidRPr="00071779" w:rsidRDefault="00071779" w:rsidP="00071779">
      <w:pPr>
        <w:jc w:val="both"/>
        <w:rPr>
          <w:sz w:val="28"/>
          <w:szCs w:val="28"/>
        </w:rPr>
      </w:pPr>
      <w:r w:rsidRPr="00071779">
        <w:rPr>
          <w:sz w:val="28"/>
          <w:szCs w:val="28"/>
        </w:rPr>
        <w:t>питань діяльності виконавчих органів</w:t>
      </w:r>
      <w:r w:rsidRPr="00071779">
        <w:rPr>
          <w:sz w:val="28"/>
          <w:szCs w:val="28"/>
        </w:rPr>
        <w:tab/>
      </w:r>
      <w:r w:rsidRPr="00071779">
        <w:rPr>
          <w:sz w:val="28"/>
          <w:szCs w:val="28"/>
        </w:rPr>
        <w:tab/>
      </w:r>
      <w:r w:rsidRPr="00071779">
        <w:rPr>
          <w:sz w:val="28"/>
          <w:szCs w:val="28"/>
        </w:rPr>
        <w:tab/>
        <w:t xml:space="preserve">     </w:t>
      </w:r>
      <w:r w:rsidRPr="00071779">
        <w:rPr>
          <w:sz w:val="28"/>
          <w:szCs w:val="28"/>
        </w:rPr>
        <w:tab/>
        <w:t xml:space="preserve">   Микола ПАСЕВИЧ</w:t>
      </w:r>
    </w:p>
    <w:p w:rsidR="00166C05" w:rsidRDefault="00166C05" w:rsidP="007E1FF4">
      <w:pPr>
        <w:jc w:val="both"/>
        <w:rPr>
          <w:sz w:val="18"/>
          <w:szCs w:val="18"/>
        </w:rPr>
      </w:pPr>
    </w:p>
    <w:p w:rsidR="00166C05" w:rsidRPr="00BF294E" w:rsidRDefault="00166C05" w:rsidP="007E1FF4">
      <w:pPr>
        <w:jc w:val="both"/>
        <w:rPr>
          <w:sz w:val="24"/>
          <w:szCs w:val="24"/>
        </w:rPr>
      </w:pPr>
    </w:p>
    <w:p w:rsidR="00166C05" w:rsidRPr="00071779" w:rsidRDefault="002308F4" w:rsidP="002308F4">
      <w:pPr>
        <w:rPr>
          <w:szCs w:val="24"/>
        </w:rPr>
      </w:pPr>
      <w:r w:rsidRPr="00071779">
        <w:rPr>
          <w:szCs w:val="24"/>
        </w:rPr>
        <w:t xml:space="preserve">Катерина </w:t>
      </w:r>
      <w:proofErr w:type="spellStart"/>
      <w:r w:rsidRPr="00071779">
        <w:rPr>
          <w:szCs w:val="24"/>
        </w:rPr>
        <w:t>Алексейчук</w:t>
      </w:r>
      <w:proofErr w:type="spellEnd"/>
      <w:r w:rsidRPr="00071779">
        <w:rPr>
          <w:szCs w:val="24"/>
        </w:rPr>
        <w:br/>
      </w:r>
      <w:r w:rsidR="00166C05" w:rsidRPr="00071779">
        <w:rPr>
          <w:szCs w:val="24"/>
        </w:rPr>
        <w:t xml:space="preserve"> 41 201</w:t>
      </w:r>
    </w:p>
    <w:p w:rsidR="00166C05" w:rsidRPr="007E1FF4" w:rsidRDefault="00166C05" w:rsidP="007E1FF4"/>
    <w:sectPr w:rsidR="00166C05" w:rsidRPr="007E1FF4" w:rsidSect="002016AF">
      <w:pgSz w:w="11906" w:h="16838"/>
      <w:pgMar w:top="425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6D14"/>
    <w:rsid w:val="000008A2"/>
    <w:rsid w:val="0006637A"/>
    <w:rsid w:val="00071779"/>
    <w:rsid w:val="0008756D"/>
    <w:rsid w:val="000D02A3"/>
    <w:rsid w:val="00166C05"/>
    <w:rsid w:val="002016AF"/>
    <w:rsid w:val="002308F4"/>
    <w:rsid w:val="002722B8"/>
    <w:rsid w:val="003C5C1C"/>
    <w:rsid w:val="003F1939"/>
    <w:rsid w:val="004346FB"/>
    <w:rsid w:val="004B2081"/>
    <w:rsid w:val="004B2232"/>
    <w:rsid w:val="004E6405"/>
    <w:rsid w:val="00580C21"/>
    <w:rsid w:val="00626D14"/>
    <w:rsid w:val="00686893"/>
    <w:rsid w:val="006A42AE"/>
    <w:rsid w:val="006B6229"/>
    <w:rsid w:val="006F395B"/>
    <w:rsid w:val="007E1FF4"/>
    <w:rsid w:val="0087316F"/>
    <w:rsid w:val="00881EB6"/>
    <w:rsid w:val="009B64E6"/>
    <w:rsid w:val="00A110E7"/>
    <w:rsid w:val="00A25A06"/>
    <w:rsid w:val="00AD25A1"/>
    <w:rsid w:val="00BE455B"/>
    <w:rsid w:val="00BF294E"/>
    <w:rsid w:val="00C2681F"/>
    <w:rsid w:val="00CA3D3C"/>
    <w:rsid w:val="00CC0575"/>
    <w:rsid w:val="00CE02FB"/>
    <w:rsid w:val="00D3565E"/>
    <w:rsid w:val="00D864F6"/>
    <w:rsid w:val="00EA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2835907-1145-484E-AB36-4C6B1833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5A1"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99"/>
    <w:qFormat/>
    <w:rsid w:val="00AD25A1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link w:val="a3"/>
    <w:uiPriority w:val="99"/>
    <w:locked/>
    <w:rsid w:val="00AD25A1"/>
    <w:rPr>
      <w:rFonts w:cs="Times New Roman"/>
      <w:b/>
      <w:bCs/>
      <w:sz w:val="22"/>
      <w:szCs w:val="22"/>
      <w:lang w:eastAsia="ru-RU"/>
    </w:rPr>
  </w:style>
  <w:style w:type="paragraph" w:styleId="a5">
    <w:name w:val="Subtitle"/>
    <w:basedOn w:val="a"/>
    <w:link w:val="a6"/>
    <w:uiPriority w:val="99"/>
    <w:qFormat/>
    <w:rsid w:val="00AD25A1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link w:val="a5"/>
    <w:uiPriority w:val="99"/>
    <w:locked/>
    <w:rsid w:val="00AD25A1"/>
    <w:rPr>
      <w:rFonts w:cs="Times New Roman"/>
      <w:b/>
      <w:bCs/>
      <w:caps/>
      <w:sz w:val="22"/>
      <w:szCs w:val="22"/>
      <w:lang w:eastAsia="ru-RU"/>
    </w:rPr>
  </w:style>
  <w:style w:type="paragraph" w:customStyle="1" w:styleId="4">
    <w:name w:val="заголовок 4"/>
    <w:basedOn w:val="a"/>
    <w:next w:val="a"/>
    <w:uiPriority w:val="99"/>
    <w:rsid w:val="00AD25A1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customStyle="1" w:styleId="rvps2">
    <w:name w:val="rvps2"/>
    <w:basedOn w:val="a"/>
    <w:uiPriority w:val="99"/>
    <w:rsid w:val="00AD25A1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7">
    <w:name w:val="Balloon Text"/>
    <w:basedOn w:val="a"/>
    <w:link w:val="a8"/>
    <w:uiPriority w:val="99"/>
    <w:semiHidden/>
    <w:unhideWhenUsed/>
    <w:locked/>
    <w:rsid w:val="00580C2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80C21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6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1154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2026-02-10T11:59:00Z</cp:lastPrinted>
  <dcterms:created xsi:type="dcterms:W3CDTF">2026-01-29T08:39:00Z</dcterms:created>
  <dcterms:modified xsi:type="dcterms:W3CDTF">2026-05-05T07:53:00Z</dcterms:modified>
</cp:coreProperties>
</file>